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5D15" w14:textId="4590FA0E" w:rsidR="001F524E" w:rsidRDefault="00EC78BD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40F9DAC7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538.75pt;margin-top:-24.95pt;width:164pt;height:6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>
              <w:txbxContent>
                <w:p w14:paraId="1F0BEB9D" w14:textId="70451B6E" w:rsidR="00E67979" w:rsidRDefault="002D4F4E" w:rsidP="00E67979">
                  <w:pPr>
                    <w:spacing w:after="0" w:line="240" w:lineRule="auto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Rev. Evan G.</w:t>
                  </w:r>
                  <w:r w:rsidR="00E67979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Schiller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,</w:t>
                  </w:r>
                </w:p>
                <w:p w14:paraId="263A409A" w14:textId="1A250C16" w:rsidR="002D4F4E" w:rsidRDefault="002D4F4E" w:rsidP="00E67979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ab/>
                    <w:t>Vacancy Pastor</w:t>
                  </w:r>
                </w:p>
                <w:p w14:paraId="1A4D64E9" w14:textId="77777777" w:rsidR="002D4F4E" w:rsidRPr="0061076A" w:rsidRDefault="002D4F4E" w:rsidP="00E67979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</w:p>
                <w:p w14:paraId="275A9B76" w14:textId="1CEF1F89" w:rsidR="00E67979" w:rsidRPr="0061076A" w:rsidRDefault="00E67979" w:rsidP="00E67979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Cell </w:t>
                  </w:r>
                  <w:r w:rsidRPr="0061076A">
                    <w:rPr>
                      <w:rFonts w:ascii="Arial" w:hAnsi="Arial" w:cs="Arial"/>
                      <w:sz w:val="24"/>
                    </w:rPr>
                    <w:t>(507) 8</w:t>
                  </w:r>
                  <w:r>
                    <w:rPr>
                      <w:rFonts w:ascii="Arial" w:hAnsi="Arial" w:cs="Arial"/>
                      <w:sz w:val="24"/>
                    </w:rPr>
                    <w:t>2</w:t>
                  </w:r>
                  <w:r w:rsidR="002D4F4E">
                    <w:rPr>
                      <w:rFonts w:ascii="Arial" w:hAnsi="Arial" w:cs="Arial"/>
                      <w:sz w:val="24"/>
                    </w:rPr>
                    <w:t>0</w:t>
                  </w:r>
                  <w:r w:rsidRPr="0061076A">
                    <w:rPr>
                      <w:rFonts w:ascii="Arial" w:hAnsi="Arial" w:cs="Arial"/>
                      <w:sz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</w:rPr>
                    <w:t>0795</w:t>
                  </w:r>
                  <w:r w:rsidRPr="0061076A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  <w:p w14:paraId="1D7B8005" w14:textId="77777777" w:rsidR="00B96920" w:rsidRPr="00836F32" w:rsidRDefault="00B96920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F5A74F7">
          <v:shape id="Text Box 5" o:spid="_x0000_s1026" type="#_x0000_t202" style="position:absolute;margin-left:4.35pt;margin-top:-21.75pt;width:3in;height:7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>
              <w:txbxContent>
                <w:p w14:paraId="6DD6FFEE" w14:textId="3A75C7A7" w:rsidR="00B96920" w:rsidRPr="00A07285" w:rsidRDefault="00BB6D3E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2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2"/>
                      <w:szCs w:val="56"/>
                    </w:rPr>
                    <w:t>August</w:t>
                  </w:r>
                </w:p>
                <w:p w14:paraId="6C252F04" w14:textId="6476BE77" w:rsidR="00B96920" w:rsidRPr="00A07285" w:rsidRDefault="00B96920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2"/>
                      <w:szCs w:val="56"/>
                    </w:rPr>
                  </w:pPr>
                  <w:r w:rsidRPr="00A07285">
                    <w:rPr>
                      <w:rFonts w:ascii="Castellar" w:hAnsi="Castellar"/>
                      <w:b/>
                      <w:sz w:val="42"/>
                      <w:szCs w:val="56"/>
                    </w:rPr>
                    <w:t>201</w:t>
                  </w:r>
                  <w:r w:rsidR="00BB6D3E">
                    <w:rPr>
                      <w:rFonts w:ascii="Castellar" w:hAnsi="Castellar"/>
                      <w:b/>
                      <w:sz w:val="42"/>
                      <w:szCs w:val="56"/>
                    </w:rPr>
                    <w:t>8</w:t>
                  </w:r>
                </w:p>
              </w:txbxContent>
            </v:textbox>
          </v:shape>
        </w:pict>
      </w:r>
    </w:p>
    <w:p w14:paraId="66D3B12A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62407D7C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5F1AE718" w14:textId="496512D9" w:rsidR="009A416D" w:rsidRDefault="00EC78BD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1C45E89F">
          <v:shape id="Text Box 6" o:spid="_x0000_s1027" type="#_x0000_t202" style="position:absolute;margin-left:227.1pt;margin-top:-55.4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>
              <w:txbxContent>
                <w:p w14:paraId="5ED19BE2" w14:textId="77777777" w:rsidR="00B96920" w:rsidRPr="003C237B" w:rsidRDefault="00B96920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Saint James Lutheran 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  LCMS</w:t>
                  </w:r>
                </w:p>
                <w:p w14:paraId="2A5620A5" w14:textId="77777777" w:rsidR="00B96920" w:rsidRPr="003C237B" w:rsidRDefault="00B96920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452F10DD" w14:textId="77777777" w:rsidR="00B96920" w:rsidRPr="003C237B" w:rsidRDefault="00B96920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39A6CD98" w14:textId="77777777" w:rsidR="00B96920" w:rsidRPr="003C237B" w:rsidRDefault="00B96920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</w:p>
    <w:p w14:paraId="262076E3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8"/>
        <w:gridCol w:w="1011"/>
        <w:gridCol w:w="811"/>
        <w:gridCol w:w="2143"/>
        <w:gridCol w:w="1982"/>
        <w:gridCol w:w="1982"/>
        <w:gridCol w:w="1980"/>
        <w:gridCol w:w="8"/>
        <w:gridCol w:w="1977"/>
      </w:tblGrid>
      <w:tr w:rsidR="009A416D" w:rsidRPr="009A416D" w14:paraId="39B78AE5" w14:textId="77777777" w:rsidTr="00AA0186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67D9CE9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56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BF9643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7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985ABEF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821942A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B3DECC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6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1B10F6B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40A94B3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216027" w:rsidRPr="009A416D" w14:paraId="4B260CFC" w14:textId="77777777" w:rsidTr="00E8173B">
        <w:trPr>
          <w:cantSplit/>
          <w:trHeight w:val="1312"/>
          <w:jc w:val="center"/>
        </w:trPr>
        <w:tc>
          <w:tcPr>
            <w:tcW w:w="1080" w:type="pct"/>
            <w:gridSpan w:val="2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51584E14" w14:textId="77777777" w:rsidR="0045193D" w:rsidRDefault="00216027" w:rsidP="00AA018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     </w:t>
            </w:r>
          </w:p>
          <w:p w14:paraId="43B83BC5" w14:textId="17020CA2" w:rsidR="00E82887" w:rsidRPr="00E8173B" w:rsidRDefault="0045193D" w:rsidP="00E82887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  <w:r w:rsidRPr="00381F1C">
              <w:rPr>
                <w:rStyle w:val="CalendarNumbers"/>
                <w:bCs w:val="0"/>
                <w:color w:val="FF0000"/>
                <w:sz w:val="22"/>
                <w:szCs w:val="22"/>
              </w:rPr>
              <w:t xml:space="preserve"> </w:t>
            </w:r>
          </w:p>
          <w:p w14:paraId="52353165" w14:textId="1DB61CF9" w:rsidR="00216027" w:rsidRPr="00E8173B" w:rsidRDefault="00216027" w:rsidP="00073421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1064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B4CE2D" w14:textId="77777777" w:rsidR="0045193D" w:rsidRPr="00696AD5" w:rsidRDefault="0045193D" w:rsidP="00216027">
            <w:pPr>
              <w:pStyle w:val="CalendarText"/>
              <w:rPr>
                <w:rStyle w:val="StyleStyleCalendarNumbers10ptNotBold11pt"/>
                <w:color w:val="auto"/>
                <w:sz w:val="18"/>
                <w:szCs w:val="24"/>
              </w:rPr>
            </w:pPr>
          </w:p>
          <w:p w14:paraId="2DF9977B" w14:textId="783ED674" w:rsidR="00216027" w:rsidRPr="00696AD5" w:rsidRDefault="00216027" w:rsidP="00073421">
            <w:pPr>
              <w:pStyle w:val="CalendarText"/>
              <w:rPr>
                <w:rStyle w:val="CalendarNumbers"/>
                <w:color w:val="auto"/>
                <w:sz w:val="18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350600" w14:textId="77777777" w:rsidR="00216027" w:rsidRPr="006372FF" w:rsidRDefault="00216027" w:rsidP="00073421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 w:rsidRPr="006372FF">
              <w:rPr>
                <w:rStyle w:val="CalendarNumbers"/>
                <w:bCs w:val="0"/>
                <w:color w:val="auto"/>
              </w:rPr>
              <w:t>1</w:t>
            </w:r>
          </w:p>
          <w:p w14:paraId="2BC46B2E" w14:textId="5171D284" w:rsidR="00E67979" w:rsidRPr="0095179D" w:rsidRDefault="00E8173B" w:rsidP="00E679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5179D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="00E67979" w:rsidRPr="0095179D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95179D">
              <w:rPr>
                <w:rFonts w:ascii="Arial Narrow" w:hAnsi="Arial Narrow"/>
                <w:b/>
                <w:sz w:val="21"/>
                <w:szCs w:val="21"/>
              </w:rPr>
              <w:t>30</w:t>
            </w:r>
            <w:proofErr w:type="gramStart"/>
            <w:r w:rsidR="00E67979" w:rsidRPr="0095179D">
              <w:rPr>
                <w:rFonts w:ascii="Arial Narrow" w:hAnsi="Arial Narrow"/>
                <w:b/>
                <w:sz w:val="21"/>
                <w:szCs w:val="21"/>
              </w:rPr>
              <w:t xml:space="preserve">p  </w:t>
            </w:r>
            <w:r w:rsidR="00E67979" w:rsidRPr="0095179D">
              <w:rPr>
                <w:rFonts w:ascii="Arial Narrow" w:hAnsi="Arial Narrow"/>
                <w:sz w:val="21"/>
                <w:szCs w:val="21"/>
              </w:rPr>
              <w:t>Board</w:t>
            </w:r>
            <w:proofErr w:type="gramEnd"/>
            <w:r w:rsidR="00E67979" w:rsidRPr="0095179D">
              <w:rPr>
                <w:rFonts w:ascii="Arial Narrow" w:hAnsi="Arial Narrow"/>
                <w:sz w:val="21"/>
                <w:szCs w:val="21"/>
              </w:rPr>
              <w:t xml:space="preserve"> of Elders</w:t>
            </w:r>
          </w:p>
          <w:p w14:paraId="1C34104F" w14:textId="43450BF0" w:rsidR="001C4E11" w:rsidRPr="00E67979" w:rsidRDefault="00E67979" w:rsidP="00E67979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FF0000"/>
                <w:sz w:val="18"/>
                <w:szCs w:val="21"/>
              </w:rPr>
            </w:pPr>
            <w:r w:rsidRPr="0095179D">
              <w:rPr>
                <w:rFonts w:ascii="Arial Narrow" w:hAnsi="Arial Narrow"/>
                <w:b/>
                <w:color w:val="auto"/>
                <w:sz w:val="21"/>
                <w:szCs w:val="21"/>
              </w:rPr>
              <w:t>8:00</w:t>
            </w:r>
            <w:proofErr w:type="gramStart"/>
            <w:r w:rsidRPr="0095179D">
              <w:rPr>
                <w:rFonts w:ascii="Arial Narrow" w:hAnsi="Arial Narrow"/>
                <w:b/>
                <w:color w:val="auto"/>
                <w:sz w:val="21"/>
                <w:szCs w:val="21"/>
              </w:rPr>
              <w:t xml:space="preserve">p  </w:t>
            </w:r>
            <w:r w:rsidRPr="0095179D">
              <w:rPr>
                <w:rFonts w:ascii="Arial Narrow" w:hAnsi="Arial Narrow"/>
                <w:color w:val="auto"/>
                <w:sz w:val="21"/>
                <w:szCs w:val="21"/>
              </w:rPr>
              <w:t>Church</w:t>
            </w:r>
            <w:proofErr w:type="gramEnd"/>
            <w:r w:rsidRPr="0095179D">
              <w:rPr>
                <w:rFonts w:ascii="Arial Narrow" w:hAnsi="Arial Narrow"/>
                <w:color w:val="auto"/>
                <w:sz w:val="21"/>
                <w:szCs w:val="21"/>
              </w:rPr>
              <w:t xml:space="preserve"> Council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2A2DF5" w14:textId="77777777" w:rsidR="00E67979" w:rsidRDefault="00E02AA8" w:rsidP="007E610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2  </w:t>
            </w:r>
          </w:p>
          <w:p w14:paraId="1DF62D54" w14:textId="475E613B" w:rsidR="007E6106" w:rsidRPr="00504FD4" w:rsidRDefault="00216027" w:rsidP="00504FD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1"/>
                <w:szCs w:val="21"/>
              </w:rPr>
            </w:pPr>
            <w:r w:rsidRPr="00E67979">
              <w:rPr>
                <w:rStyle w:val="WinCalendarBLANKCELLSTYLE0"/>
                <w:b/>
                <w:color w:val="auto"/>
                <w:sz w:val="21"/>
                <w:szCs w:val="21"/>
              </w:rPr>
              <w:t>2:00</w:t>
            </w:r>
            <w:proofErr w:type="gramStart"/>
            <w:r w:rsidRPr="00E67979">
              <w:rPr>
                <w:rStyle w:val="WinCalendarBLANKCELLSTYLE0"/>
                <w:b/>
                <w:color w:val="auto"/>
                <w:sz w:val="21"/>
                <w:szCs w:val="21"/>
              </w:rPr>
              <w:t xml:space="preserve">p  </w:t>
            </w:r>
            <w:r w:rsidR="007E6106" w:rsidRPr="00E67979">
              <w:rPr>
                <w:rStyle w:val="WinCalendarBLANKCELLSTYLE0"/>
                <w:color w:val="auto"/>
                <w:sz w:val="21"/>
                <w:szCs w:val="21"/>
              </w:rPr>
              <w:t>CWL</w:t>
            </w:r>
            <w:proofErr w:type="gramEnd"/>
            <w:r w:rsidR="001E515B" w:rsidRPr="00E954E7">
              <w:rPr>
                <w:rStyle w:val="WinCalendarBLANKCELLSTYLE0"/>
                <w:b/>
                <w:color w:val="auto"/>
                <w:sz w:val="18"/>
                <w:szCs w:val="21"/>
              </w:rPr>
              <w:t xml:space="preserve"> </w:t>
            </w:r>
            <w:r w:rsidR="00E02AA8" w:rsidRPr="00E954E7">
              <w:rPr>
                <w:rStyle w:val="WinCalendarBLANKCELLSTYLE0"/>
                <w:b/>
                <w:color w:val="auto"/>
                <w:sz w:val="18"/>
                <w:szCs w:val="21"/>
              </w:rPr>
              <w:t xml:space="preserve">     </w:t>
            </w:r>
            <w:r w:rsidR="007E6106" w:rsidRPr="006372FF">
              <w:rPr>
                <w:rFonts w:ascii="Arial Narrow" w:hAnsi="Arial Narrow"/>
                <w:sz w:val="18"/>
                <w:szCs w:val="21"/>
              </w:rPr>
              <w:t xml:space="preserve"> </w:t>
            </w:r>
          </w:p>
          <w:p w14:paraId="0835C1B7" w14:textId="02DCABA0" w:rsidR="007E6106" w:rsidRPr="006372FF" w:rsidRDefault="00E02AA8" w:rsidP="007E6106">
            <w:pPr>
              <w:pStyle w:val="CalendarText"/>
              <w:rPr>
                <w:rStyle w:val="WinCalendarBLANKCELLSTYLE0"/>
                <w:color w:val="auto"/>
                <w:sz w:val="18"/>
                <w:szCs w:val="21"/>
              </w:rPr>
            </w:pPr>
            <w:r>
              <w:rPr>
                <w:rStyle w:val="WinCalendarBLANKCELLSTYLE0"/>
                <w:color w:val="auto"/>
                <w:sz w:val="18"/>
                <w:szCs w:val="21"/>
              </w:rPr>
              <w:t xml:space="preserve">      </w:t>
            </w:r>
          </w:p>
          <w:p w14:paraId="115546ED" w14:textId="29C2694F" w:rsidR="007E6106" w:rsidRPr="006372FF" w:rsidRDefault="00E02AA8" w:rsidP="007E6106">
            <w:pPr>
              <w:pStyle w:val="CalendarText"/>
              <w:rPr>
                <w:rStyle w:val="WinCalendarBLANKCELLSTYLE0"/>
                <w:color w:val="auto"/>
                <w:sz w:val="18"/>
                <w:szCs w:val="21"/>
              </w:rPr>
            </w:pPr>
            <w:r>
              <w:rPr>
                <w:rStyle w:val="WinCalendarBLANKCELLSTYLE0"/>
                <w:color w:val="auto"/>
                <w:sz w:val="18"/>
                <w:szCs w:val="21"/>
              </w:rPr>
              <w:t xml:space="preserve">      </w:t>
            </w:r>
            <w:r w:rsidR="007E6106" w:rsidRPr="006372FF">
              <w:rPr>
                <w:rStyle w:val="WinCalendarBLANKCELLSTYLE0"/>
                <w:color w:val="auto"/>
                <w:sz w:val="18"/>
                <w:szCs w:val="21"/>
              </w:rPr>
              <w:t xml:space="preserve"> </w:t>
            </w:r>
          </w:p>
          <w:p w14:paraId="0F8EA37B" w14:textId="6378C903" w:rsidR="00E67979" w:rsidRPr="006372FF" w:rsidRDefault="00E02AA8" w:rsidP="00E67979">
            <w:pPr>
              <w:spacing w:after="0" w:line="240" w:lineRule="auto"/>
              <w:rPr>
                <w:rStyle w:val="WinCalendarBLANKCELLSTYLE1"/>
                <w:color w:val="auto"/>
                <w:sz w:val="21"/>
                <w:szCs w:val="21"/>
              </w:rPr>
            </w:pPr>
            <w:r w:rsidRPr="00E954E7">
              <w:rPr>
                <w:rFonts w:ascii="Arial Narrow" w:hAnsi="Arial Narrow"/>
                <w:b/>
                <w:sz w:val="18"/>
                <w:szCs w:val="21"/>
              </w:rPr>
              <w:t xml:space="preserve">      </w:t>
            </w:r>
          </w:p>
          <w:p w14:paraId="350B7F5B" w14:textId="09F28FC8" w:rsidR="001E515B" w:rsidRPr="006372FF" w:rsidRDefault="001E515B" w:rsidP="0084379D">
            <w:pPr>
              <w:spacing w:after="0" w:line="240" w:lineRule="auto"/>
              <w:rPr>
                <w:rStyle w:val="WinCalendarBLANKCELLSTYLE1"/>
                <w:color w:val="auto"/>
                <w:sz w:val="21"/>
                <w:szCs w:val="21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52189DF" w14:textId="77777777" w:rsidR="00216027" w:rsidRPr="009A416D" w:rsidRDefault="0021602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42B2F240" w14:textId="77777777" w:rsidR="00216027" w:rsidRPr="009A416D" w:rsidRDefault="00216027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66044A9A" w14:textId="77777777" w:rsidR="00216027" w:rsidRPr="009A416D" w:rsidRDefault="0021602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4DAEEF7A" w14:textId="77777777" w:rsidR="00216027" w:rsidRPr="009A416D" w:rsidRDefault="00216027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57EC940E" w14:textId="77777777" w:rsidTr="0028098F">
        <w:trPr>
          <w:cantSplit/>
          <w:trHeight w:val="1915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DCD0E72" w14:textId="77777777" w:rsidR="001F524E" w:rsidRPr="009419E8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19E8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0EAFD84D" w14:textId="77777777" w:rsidR="00696AD5" w:rsidRDefault="00696AD5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607B84" w14:textId="1B956F26" w:rsidR="009A416D" w:rsidRPr="00696AD5" w:rsidRDefault="00696AD5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E954E7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E67979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Pr="00E954E7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  <w:r w:rsidR="00E67979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Pr="00E954E7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proofErr w:type="gramStart"/>
            <w:r w:rsidR="009A416D" w:rsidRPr="00E954E7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="009A416D" w:rsidRPr="00696AD5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="009A416D" w:rsidRPr="00696AD5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</w:p>
          <w:p w14:paraId="496F2436" w14:textId="77777777" w:rsidR="009A416D" w:rsidRPr="00696AD5" w:rsidRDefault="009A416D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696AD5">
              <w:rPr>
                <w:rFonts w:ascii="Arial Narrow" w:hAnsi="Arial Narrow" w:cs="Arial"/>
                <w:sz w:val="21"/>
                <w:szCs w:val="21"/>
              </w:rPr>
              <w:t xml:space="preserve">           w/communion</w:t>
            </w:r>
          </w:p>
          <w:p w14:paraId="1DADBE52" w14:textId="4ED5BC53" w:rsidR="001F524E" w:rsidRPr="009419E8" w:rsidRDefault="001F524E" w:rsidP="00E82887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5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D6AFEEC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7CC260DF" w14:textId="77777777" w:rsidR="00E659FD" w:rsidRPr="00E659FD" w:rsidRDefault="00E659FD" w:rsidP="009A416D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480B539B" w14:textId="77777777" w:rsidR="001F524E" w:rsidRPr="00D622FC" w:rsidRDefault="00D622FC" w:rsidP="0009723D">
            <w:pPr>
              <w:pStyle w:val="CalendarText"/>
              <w:ind w:left="636" w:hanging="630"/>
              <w:rPr>
                <w:rStyle w:val="WinCalendarBLANKCELLSTYLE1"/>
                <w:color w:val="auto"/>
                <w:sz w:val="21"/>
                <w:szCs w:val="21"/>
              </w:rPr>
            </w:pPr>
            <w:r w:rsidRPr="00D622FC">
              <w:rPr>
                <w:rStyle w:val="WinCalendarBLANKCELLSTYLE1"/>
                <w:color w:val="auto"/>
                <w:sz w:val="21"/>
                <w:szCs w:val="21"/>
              </w:rPr>
              <w:t xml:space="preserve"> </w:t>
            </w:r>
          </w:p>
          <w:p w14:paraId="7593403D" w14:textId="77777777" w:rsidR="00CD24CC" w:rsidRPr="00AB0A93" w:rsidRDefault="00CD24CC" w:rsidP="00622B64">
            <w:pPr>
              <w:pStyle w:val="CalendarText"/>
              <w:ind w:left="636" w:hanging="63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D1469AF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03272C6E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0E020E0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59EB9A" w14:textId="77777777" w:rsidR="009A416D" w:rsidRPr="00A646B0" w:rsidRDefault="009A416D" w:rsidP="009A416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1B01C3A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C37E080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56AC3E14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8D66C38" w14:textId="77777777" w:rsidR="009A416D" w:rsidRPr="009A416D" w:rsidRDefault="009A416D" w:rsidP="007E6106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0269D9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386F0A51" w14:textId="77777777" w:rsidR="00381F1C" w:rsidRPr="005833B9" w:rsidRDefault="00381F1C" w:rsidP="00381F1C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</w:p>
          <w:p w14:paraId="16EB91A1" w14:textId="77777777" w:rsidR="005833B9" w:rsidRPr="005833B9" w:rsidRDefault="005833B9" w:rsidP="009A416D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3E9CE9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0B16852B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9FF7306" w14:textId="77777777" w:rsidR="007E6106" w:rsidRPr="007E6106" w:rsidRDefault="007E6106" w:rsidP="00E954E7">
            <w:pPr>
              <w:pStyle w:val="CalendarText"/>
              <w:spacing w:before="120"/>
              <w:rPr>
                <w:rStyle w:val="WinCalendarBLANKCELLSTYLE1"/>
                <w:color w:val="auto"/>
                <w:sz w:val="21"/>
                <w:szCs w:val="21"/>
              </w:rPr>
            </w:pPr>
          </w:p>
        </w:tc>
      </w:tr>
      <w:tr w:rsidR="009A416D" w:rsidRPr="009A416D" w14:paraId="0CD96B6F" w14:textId="77777777" w:rsidTr="0028098F">
        <w:trPr>
          <w:cantSplit/>
          <w:trHeight w:val="1330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9F8C610" w14:textId="77777777" w:rsidR="001F524E" w:rsidRPr="009419E8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19E8"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47D319A5" w14:textId="77777777" w:rsidR="00696AD5" w:rsidRDefault="00696AD5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803F2F" w14:textId="520A5438" w:rsidR="009A416D" w:rsidRPr="00696AD5" w:rsidRDefault="00696AD5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E954E7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E67979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="009A416D" w:rsidRPr="00E954E7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  <w:r w:rsidR="00E67979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="009A416D" w:rsidRPr="00E954E7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proofErr w:type="gramStart"/>
            <w:r w:rsidR="009A416D" w:rsidRPr="00E954E7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="009A416D" w:rsidRPr="00696AD5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="009A416D" w:rsidRPr="00696AD5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</w:p>
          <w:p w14:paraId="3D04F1B9" w14:textId="44AB5820" w:rsidR="009A416D" w:rsidRPr="00602DAB" w:rsidRDefault="00CE6763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696AD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01BA2598" w14:textId="77777777" w:rsidR="001F524E" w:rsidRPr="009419E8" w:rsidRDefault="001F524E" w:rsidP="006F4C44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5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40F476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1FEF2E36" w14:textId="77777777" w:rsidR="00AB0A93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5CC81D8" w14:textId="77777777" w:rsidR="00CD24CC" w:rsidRPr="009A416D" w:rsidRDefault="00CD24CC" w:rsidP="00381F1C">
            <w:pPr>
              <w:pStyle w:val="CalendarText"/>
              <w:ind w:left="636" w:hanging="630"/>
              <w:rPr>
                <w:rStyle w:val="WinCalendarBLANKCELLSTYLE1"/>
                <w:color w:val="auto"/>
              </w:rPr>
            </w:pPr>
          </w:p>
        </w:tc>
        <w:tc>
          <w:tcPr>
            <w:tcW w:w="7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19E061A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265CC3A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FC9A319" w14:textId="77777777" w:rsidR="009A416D" w:rsidRPr="00A646B0" w:rsidRDefault="009A416D" w:rsidP="009A416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82D07D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84F17A" w14:textId="77777777" w:rsidR="001F524E" w:rsidRPr="000A229C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35309349" w14:textId="77777777" w:rsid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38F39AD" w14:textId="77777777" w:rsidR="00073421" w:rsidRPr="00073421" w:rsidRDefault="00073421" w:rsidP="007E6106">
            <w:pPr>
              <w:spacing w:after="0" w:line="240" w:lineRule="auto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8A479BD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68DF23F8" w14:textId="520AFA70" w:rsidR="007E6106" w:rsidRPr="00696AD5" w:rsidRDefault="007E6106" w:rsidP="007E6106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5373D8E7" w14:textId="77777777" w:rsidR="007E6106" w:rsidRPr="00696AD5" w:rsidRDefault="007E6106" w:rsidP="007E6106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696AD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1E5500C5" w14:textId="77777777" w:rsidR="00381F1C" w:rsidRPr="009A416D" w:rsidRDefault="00381F1C" w:rsidP="00381F1C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E0B39CB" w14:textId="77777777" w:rsidR="000B16B2" w:rsidRPr="009A416D" w:rsidRDefault="000B16B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FB4EB60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6AB6986A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A0212D7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3C99B75E" w14:textId="77777777" w:rsidR="0009723D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1C7553" w14:textId="77777777" w:rsidR="0009723D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CDEBBD" w14:textId="287FC36E" w:rsidR="001F524E" w:rsidRPr="00D622FC" w:rsidRDefault="00584B21" w:rsidP="00B83736">
            <w:pPr>
              <w:spacing w:after="0" w:line="240" w:lineRule="auto"/>
              <w:rPr>
                <w:rStyle w:val="WinCalendarBLANKCELLSTYLE1"/>
                <w:color w:val="auto"/>
                <w:sz w:val="21"/>
                <w:szCs w:val="21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 w:rsidR="00D622FC" w:rsidRPr="00D622FC">
              <w:rPr>
                <w:rStyle w:val="WinCalendarBLANKCELLSTYLE1"/>
                <w:color w:val="auto"/>
                <w:sz w:val="21"/>
                <w:szCs w:val="21"/>
              </w:rPr>
              <w:t xml:space="preserve"> </w:t>
            </w:r>
          </w:p>
        </w:tc>
      </w:tr>
      <w:tr w:rsidR="009A416D" w:rsidRPr="009A416D" w14:paraId="34E8EC62" w14:textId="77777777" w:rsidTr="0028098F">
        <w:trPr>
          <w:cantSplit/>
          <w:trHeight w:val="1384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F678B2C" w14:textId="2775EFBD" w:rsidR="00696AD5" w:rsidRDefault="00073421" w:rsidP="00E6797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19E8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727AEC51" w14:textId="77777777" w:rsidR="00E67979" w:rsidRPr="00E67979" w:rsidRDefault="00E67979" w:rsidP="00E67979">
            <w:pPr>
              <w:pStyle w:val="CalendarText"/>
              <w:rPr>
                <w:b/>
                <w:bCs/>
                <w:color w:val="auto"/>
                <w:sz w:val="24"/>
                <w:szCs w:val="20"/>
              </w:rPr>
            </w:pPr>
          </w:p>
          <w:p w14:paraId="0252DE52" w14:textId="7F43BB62" w:rsidR="009A416D" w:rsidRPr="00696AD5" w:rsidRDefault="00696AD5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E954E7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E67979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="009A416D" w:rsidRPr="00E954E7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  <w:r w:rsidR="00E67979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="009A416D" w:rsidRPr="00E954E7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proofErr w:type="gramStart"/>
            <w:r w:rsidR="009A416D" w:rsidRPr="00E954E7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="009A416D" w:rsidRPr="00696AD5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="009A416D" w:rsidRPr="00696AD5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</w:p>
          <w:p w14:paraId="4027A045" w14:textId="77777777" w:rsidR="009A416D" w:rsidRPr="00696AD5" w:rsidRDefault="009A416D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696AD5">
              <w:rPr>
                <w:rFonts w:ascii="Arial Narrow" w:hAnsi="Arial Narrow" w:cs="Arial"/>
                <w:sz w:val="21"/>
                <w:szCs w:val="21"/>
              </w:rPr>
              <w:t xml:space="preserve">           w/communion</w:t>
            </w:r>
          </w:p>
          <w:p w14:paraId="4B3C3E8D" w14:textId="7C60A315" w:rsidR="009A416D" w:rsidRPr="00602DAB" w:rsidRDefault="00CE6763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696AD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61387CA4" w14:textId="77777777" w:rsidR="00E659FD" w:rsidRPr="009419E8" w:rsidRDefault="00E659FD" w:rsidP="00B8373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F127C1D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13304AE4" w14:textId="77777777" w:rsidR="00AB0A93" w:rsidRPr="009A416D" w:rsidRDefault="00AB0A93" w:rsidP="00381F1C">
            <w:pPr>
              <w:pStyle w:val="CalendarText"/>
              <w:ind w:left="636" w:hanging="630"/>
              <w:rPr>
                <w:rStyle w:val="WinCalendarBLANKCELLSTYLE1"/>
                <w:color w:val="auto"/>
              </w:rPr>
            </w:pPr>
          </w:p>
        </w:tc>
        <w:tc>
          <w:tcPr>
            <w:tcW w:w="7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B5C4F3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5E5179F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6C1C556" w14:textId="77777777" w:rsidR="009A416D" w:rsidRPr="00696AD5" w:rsidRDefault="00CE6763" w:rsidP="009A416D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9A416D" w:rsidRPr="00E954E7">
              <w:rPr>
                <w:rStyle w:val="WinCalendarBLANKCELLSTYLE0"/>
                <w:b/>
                <w:sz w:val="21"/>
                <w:szCs w:val="21"/>
              </w:rPr>
              <w:t>10:30a</w:t>
            </w:r>
            <w:r w:rsidR="009A416D" w:rsidRPr="00696AD5">
              <w:rPr>
                <w:rStyle w:val="WinCalendarBLANKCELLSTYLE0"/>
                <w:sz w:val="21"/>
                <w:szCs w:val="21"/>
              </w:rPr>
              <w:t xml:space="preserve">  Communion at</w:t>
            </w:r>
          </w:p>
          <w:p w14:paraId="02BC59B3" w14:textId="1CF64E89" w:rsidR="009A416D" w:rsidRPr="00696AD5" w:rsidRDefault="001C4E11" w:rsidP="009A416D">
            <w:pPr>
              <w:pStyle w:val="CalendarText"/>
              <w:rPr>
                <w:rStyle w:val="WinCalendarBLANKCELLSTYLE0"/>
                <w:sz w:val="21"/>
                <w:szCs w:val="21"/>
              </w:rPr>
            </w:pPr>
            <w:r w:rsidRPr="00696AD5">
              <w:rPr>
                <w:rStyle w:val="WinCalendarBLANKCELLSTYLE0"/>
                <w:sz w:val="21"/>
                <w:szCs w:val="21"/>
              </w:rPr>
              <w:t xml:space="preserve">      Good Sam </w:t>
            </w:r>
          </w:p>
          <w:p w14:paraId="0EC9D969" w14:textId="77777777" w:rsidR="009419E8" w:rsidRDefault="009419E8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A63928" w14:textId="77777777" w:rsidR="0009723D" w:rsidRPr="003C237B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EBA439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207FFBD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37EAD81E" w14:textId="77777777" w:rsidR="00584B21" w:rsidRDefault="00584B21" w:rsidP="00584B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71C473" w14:textId="77777777" w:rsidR="009A416D" w:rsidRDefault="009A416D" w:rsidP="007E6106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  <w:p w14:paraId="728A498A" w14:textId="65D5C227" w:rsidR="00381F1C" w:rsidRPr="00381F1C" w:rsidRDefault="00381F1C" w:rsidP="007E6106">
            <w:pPr>
              <w:spacing w:after="0" w:line="240" w:lineRule="auto"/>
              <w:rPr>
                <w:rStyle w:val="WinCalendarBLANKCELLSTYLE1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342433" w14:textId="66F5BCFA" w:rsidR="001F524E" w:rsidRPr="00E954E7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E954E7"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715D961C" w14:textId="77777777" w:rsidR="0028098F" w:rsidRPr="00E954E7" w:rsidRDefault="0028098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2E54AB5B" w14:textId="4A03A89B" w:rsidR="007E6106" w:rsidRPr="00E954E7" w:rsidRDefault="007E6106" w:rsidP="007E6106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013E8D37" w14:textId="77777777" w:rsidR="00381F1C" w:rsidRPr="00E954E7" w:rsidRDefault="00381F1C" w:rsidP="00381F1C">
            <w:pPr>
              <w:pStyle w:val="CalendarText"/>
              <w:rPr>
                <w:rStyle w:val="WinCalendarBLANKCELLSTYLE1"/>
                <w:b/>
                <w:color w:val="auto"/>
              </w:rPr>
            </w:pPr>
          </w:p>
          <w:p w14:paraId="57BC3193" w14:textId="77777777" w:rsidR="000B16B2" w:rsidRPr="00E954E7" w:rsidRDefault="000B16B2" w:rsidP="009A416D">
            <w:pPr>
              <w:pStyle w:val="CalendarText"/>
              <w:rPr>
                <w:rStyle w:val="WinCalendarBLANKCELLSTYLE1"/>
                <w:b/>
                <w:color w:val="auto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C6AFE4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06569AD1" w14:textId="77777777" w:rsidR="001F524E" w:rsidRDefault="00A56A39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  <w:p w14:paraId="437E075D" w14:textId="77777777" w:rsidR="00A56A39" w:rsidRPr="00A56A39" w:rsidRDefault="00A56A39" w:rsidP="00A56A39">
            <w:pPr>
              <w:pStyle w:val="CalendarText"/>
              <w:ind w:left="86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4ED408B" w14:textId="77777777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2CD1F275" w14:textId="77777777" w:rsidR="001F524E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0D4F43CE" w14:textId="77777777" w:rsidR="00A56A39" w:rsidRPr="00B83736" w:rsidRDefault="00A56A39" w:rsidP="00A56A39">
            <w:pPr>
              <w:pStyle w:val="CalendarText"/>
              <w:ind w:left="82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72676E" w:rsidRPr="009A416D" w14:paraId="035CC4E2" w14:textId="77777777" w:rsidTr="000C22AE">
        <w:trPr>
          <w:cantSplit/>
          <w:trHeight w:val="1573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6C14E6E" w14:textId="77777777" w:rsidR="0072676E" w:rsidRPr="009419E8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19E8"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20EAC235" w14:textId="77777777" w:rsidR="0072676E" w:rsidRDefault="0072676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A1C7723" w14:textId="7B9B5EF4" w:rsidR="0072676E" w:rsidRPr="00696AD5" w:rsidRDefault="00696AD5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E954E7"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E67979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="0072676E" w:rsidRPr="00E954E7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  <w:r w:rsidR="00E67979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="0072676E" w:rsidRPr="00E954E7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proofErr w:type="gramStart"/>
            <w:r w:rsidR="0072676E" w:rsidRPr="00E954E7"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="0072676E" w:rsidRPr="00696AD5">
              <w:rPr>
                <w:rFonts w:ascii="Arial Narrow" w:hAnsi="Arial Narrow" w:cs="Arial"/>
                <w:sz w:val="21"/>
                <w:szCs w:val="21"/>
              </w:rPr>
              <w:t xml:space="preserve">  Divine</w:t>
            </w:r>
            <w:proofErr w:type="gramEnd"/>
            <w:r w:rsidR="0072676E" w:rsidRPr="00696AD5">
              <w:rPr>
                <w:rFonts w:ascii="Arial Narrow" w:hAnsi="Arial Narrow" w:cs="Arial"/>
                <w:sz w:val="21"/>
                <w:szCs w:val="21"/>
              </w:rPr>
              <w:t xml:space="preserve"> Worship</w:t>
            </w:r>
          </w:p>
          <w:p w14:paraId="61136B3B" w14:textId="225D4634" w:rsidR="0072676E" w:rsidRPr="0095179D" w:rsidRDefault="0072676E" w:rsidP="00584B21">
            <w:pPr>
              <w:spacing w:after="0" w:line="240" w:lineRule="auto"/>
              <w:rPr>
                <w:rStyle w:val="WinCalendarBLANKCELLSTYLE1"/>
                <w:color w:val="auto"/>
              </w:rPr>
            </w:pPr>
            <w:r w:rsidRPr="00381F1C">
              <w:rPr>
                <w:rFonts w:ascii="Arial Narrow" w:hAnsi="Arial Narrow" w:cs="Arial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1059764" w14:textId="77777777" w:rsidR="0072676E" w:rsidRPr="009A416D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0E8DB2D2" w14:textId="77777777" w:rsidR="0072676E" w:rsidRDefault="0072676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D11CD72" w14:textId="77777777" w:rsidR="00D622FC" w:rsidRPr="00D622FC" w:rsidRDefault="00D622FC" w:rsidP="00D622FC">
            <w:pPr>
              <w:pStyle w:val="CalendarText"/>
              <w:ind w:left="636" w:hanging="630"/>
              <w:rPr>
                <w:rStyle w:val="WinCalendarBLANKCELLSTYLE1"/>
                <w:color w:val="auto"/>
                <w:sz w:val="21"/>
                <w:szCs w:val="21"/>
              </w:rPr>
            </w:pPr>
            <w:r w:rsidRPr="00D622FC">
              <w:rPr>
                <w:rStyle w:val="WinCalendarBLANKCELLSTYLE1"/>
                <w:color w:val="auto"/>
                <w:sz w:val="21"/>
                <w:szCs w:val="21"/>
              </w:rPr>
              <w:t xml:space="preserve"> </w:t>
            </w:r>
          </w:p>
          <w:p w14:paraId="5F03803B" w14:textId="77777777" w:rsidR="0072676E" w:rsidRPr="009A416D" w:rsidRDefault="0072676E" w:rsidP="00622B6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45B2DFA" w14:textId="77777777" w:rsidR="0072676E" w:rsidRPr="009A416D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58FFA1CA" w14:textId="77777777" w:rsidR="0072676E" w:rsidRDefault="0072676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1EEB7A5" w14:textId="77777777" w:rsidR="0072676E" w:rsidRDefault="0072676E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08190C" w14:textId="77777777" w:rsidR="0072676E" w:rsidRDefault="0072676E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B5AE9C" w14:textId="77777777" w:rsidR="0072676E" w:rsidRDefault="0072676E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F87AED" w14:textId="77777777" w:rsidR="0072676E" w:rsidRDefault="0072676E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90B14A" w14:textId="77777777" w:rsidR="0072676E" w:rsidRPr="003C237B" w:rsidRDefault="0072676E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EE1987" w14:textId="77777777" w:rsidR="0072676E" w:rsidRPr="009A416D" w:rsidRDefault="0072676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8565258" w14:textId="77777777" w:rsidR="0072676E" w:rsidRPr="009A416D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12A1CF04" w14:textId="77777777" w:rsidR="0072676E" w:rsidRDefault="0072676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48F8625" w14:textId="4682A4BA" w:rsidR="00E67979" w:rsidRPr="00381F1C" w:rsidRDefault="0072676E" w:rsidP="00E67979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1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1A3465" w14:textId="54862E8E" w:rsidR="00381F1C" w:rsidRPr="00381F1C" w:rsidRDefault="00381F1C" w:rsidP="007E610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55909AB" w14:textId="77777777" w:rsidR="0072676E" w:rsidRPr="009A416D" w:rsidRDefault="0072676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13D4AC15" w14:textId="77777777" w:rsidR="007E6106" w:rsidRDefault="007E6106" w:rsidP="007E6106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3313DD94" w14:textId="08841FB9" w:rsidR="0072676E" w:rsidRPr="007E6106" w:rsidRDefault="007E6106" w:rsidP="00E67979">
            <w:pPr>
              <w:spacing w:after="0" w:line="240" w:lineRule="auto"/>
              <w:rPr>
                <w:rStyle w:val="WinCalendarBLANKCELLSTYLE1"/>
                <w:rFonts w:cs="Arial"/>
                <w:color w:val="auto"/>
                <w:sz w:val="21"/>
                <w:szCs w:val="21"/>
              </w:rPr>
            </w:pPr>
            <w:r w:rsidRPr="00696AD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1C28334F" w14:textId="77777777" w:rsidR="00381F1C" w:rsidRPr="009A416D" w:rsidRDefault="00381F1C" w:rsidP="00381F1C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D452E8C" w14:textId="77777777" w:rsidR="000B16B2" w:rsidRPr="009A416D" w:rsidRDefault="000B16B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178A52" w14:textId="0F13823D" w:rsidR="0072676E" w:rsidRDefault="00BB6D3E" w:rsidP="009A4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  <w:r>
              <w:rPr>
                <w:rStyle w:val="StyleStyleCalendarNumbers10ptNotBold11pt"/>
                <w:sz w:val="24"/>
              </w:rPr>
              <w:t>1</w:t>
            </w:r>
          </w:p>
          <w:p w14:paraId="7A7819E0" w14:textId="77777777" w:rsidR="00BB6D3E" w:rsidRPr="001C4E11" w:rsidRDefault="00BB6D3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0C226759" w14:textId="77777777" w:rsidR="0072676E" w:rsidRPr="001C4E11" w:rsidRDefault="0072676E" w:rsidP="00216027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auto"/>
              <w:right w:val="single" w:sz="12" w:space="0" w:color="000080"/>
            </w:tcBorders>
            <w:shd w:val="clear" w:color="auto" w:fill="auto"/>
          </w:tcPr>
          <w:p w14:paraId="1EE3890A" w14:textId="77777777" w:rsidR="0072676E" w:rsidRDefault="0072676E">
            <w:pPr>
              <w:rPr>
                <w:rStyle w:val="WinCalendarBLANKCELLSTYLE1"/>
                <w:rFonts w:eastAsia="Times New Roman" w:cs="Arial"/>
                <w:b/>
                <w:color w:val="auto"/>
                <w:szCs w:val="24"/>
              </w:rPr>
            </w:pPr>
          </w:p>
          <w:p w14:paraId="1A0D17F5" w14:textId="77777777" w:rsidR="0072676E" w:rsidRPr="00216027" w:rsidRDefault="0072676E" w:rsidP="00216027">
            <w:pPr>
              <w:pStyle w:val="CalendarText"/>
              <w:rPr>
                <w:rStyle w:val="WinCalendarBLANKCELLSTYLE1"/>
                <w:b/>
                <w:color w:val="auto"/>
              </w:rPr>
            </w:pPr>
          </w:p>
        </w:tc>
      </w:tr>
    </w:tbl>
    <w:p w14:paraId="18F9D265" w14:textId="77777777" w:rsidR="001F524E" w:rsidRDefault="001F524E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3F9D4485" w14:textId="77777777" w:rsidR="001F398D" w:rsidRPr="009A416D" w:rsidRDefault="001F398D" w:rsidP="001F398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  <w:bookmarkStart w:id="0" w:name="_GoBack"/>
      <w:bookmarkEnd w:id="0"/>
    </w:p>
    <w:sectPr w:rsidR="001F398D" w:rsidRPr="009A416D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435F8"/>
    <w:rsid w:val="0004429B"/>
    <w:rsid w:val="00071C89"/>
    <w:rsid w:val="00073421"/>
    <w:rsid w:val="000865FC"/>
    <w:rsid w:val="0009723D"/>
    <w:rsid w:val="000A229C"/>
    <w:rsid w:val="000B16B2"/>
    <w:rsid w:val="000C22AE"/>
    <w:rsid w:val="000D0B33"/>
    <w:rsid w:val="000D0DCB"/>
    <w:rsid w:val="000E4E99"/>
    <w:rsid w:val="000E6942"/>
    <w:rsid w:val="00110BF6"/>
    <w:rsid w:val="0013609E"/>
    <w:rsid w:val="00143EDE"/>
    <w:rsid w:val="00152C05"/>
    <w:rsid w:val="00190EB7"/>
    <w:rsid w:val="001C4E11"/>
    <w:rsid w:val="001D5CA5"/>
    <w:rsid w:val="001E515B"/>
    <w:rsid w:val="001F398D"/>
    <w:rsid w:val="001F524E"/>
    <w:rsid w:val="00210EB3"/>
    <w:rsid w:val="00216027"/>
    <w:rsid w:val="002364FA"/>
    <w:rsid w:val="00245384"/>
    <w:rsid w:val="0028098F"/>
    <w:rsid w:val="0029249C"/>
    <w:rsid w:val="00293895"/>
    <w:rsid w:val="002A33D8"/>
    <w:rsid w:val="002A6ADC"/>
    <w:rsid w:val="002B2F98"/>
    <w:rsid w:val="002D4F4E"/>
    <w:rsid w:val="00330D9E"/>
    <w:rsid w:val="003461AD"/>
    <w:rsid w:val="00353942"/>
    <w:rsid w:val="00365388"/>
    <w:rsid w:val="00371B96"/>
    <w:rsid w:val="00381F1C"/>
    <w:rsid w:val="003A1862"/>
    <w:rsid w:val="003A2A9A"/>
    <w:rsid w:val="003B36FD"/>
    <w:rsid w:val="003C7686"/>
    <w:rsid w:val="003D7F9D"/>
    <w:rsid w:val="003F1963"/>
    <w:rsid w:val="003F35AD"/>
    <w:rsid w:val="0041170B"/>
    <w:rsid w:val="00415310"/>
    <w:rsid w:val="004334CE"/>
    <w:rsid w:val="0045096D"/>
    <w:rsid w:val="0045193D"/>
    <w:rsid w:val="004630BE"/>
    <w:rsid w:val="00465134"/>
    <w:rsid w:val="00476374"/>
    <w:rsid w:val="004806E9"/>
    <w:rsid w:val="004832BA"/>
    <w:rsid w:val="00490DA5"/>
    <w:rsid w:val="004A1215"/>
    <w:rsid w:val="004A353B"/>
    <w:rsid w:val="004B7A0A"/>
    <w:rsid w:val="004F2218"/>
    <w:rsid w:val="00504FD4"/>
    <w:rsid w:val="00506B72"/>
    <w:rsid w:val="0057349A"/>
    <w:rsid w:val="005833B9"/>
    <w:rsid w:val="00584B21"/>
    <w:rsid w:val="005B33E5"/>
    <w:rsid w:val="005F30B1"/>
    <w:rsid w:val="00602DAB"/>
    <w:rsid w:val="00615B91"/>
    <w:rsid w:val="00622B64"/>
    <w:rsid w:val="006372FF"/>
    <w:rsid w:val="006500B1"/>
    <w:rsid w:val="006712DE"/>
    <w:rsid w:val="00674499"/>
    <w:rsid w:val="00681514"/>
    <w:rsid w:val="00696AD5"/>
    <w:rsid w:val="006D2DE1"/>
    <w:rsid w:val="006E4C4E"/>
    <w:rsid w:val="006F4C44"/>
    <w:rsid w:val="0070491D"/>
    <w:rsid w:val="00705D30"/>
    <w:rsid w:val="0071344A"/>
    <w:rsid w:val="00716BC0"/>
    <w:rsid w:val="0072676E"/>
    <w:rsid w:val="007269C3"/>
    <w:rsid w:val="0073140E"/>
    <w:rsid w:val="0073436A"/>
    <w:rsid w:val="00743B9E"/>
    <w:rsid w:val="00746B0D"/>
    <w:rsid w:val="0076448F"/>
    <w:rsid w:val="00773F81"/>
    <w:rsid w:val="00781464"/>
    <w:rsid w:val="007E6106"/>
    <w:rsid w:val="007F20D4"/>
    <w:rsid w:val="007F47B6"/>
    <w:rsid w:val="0084379D"/>
    <w:rsid w:val="0084697E"/>
    <w:rsid w:val="00850ED9"/>
    <w:rsid w:val="0089343A"/>
    <w:rsid w:val="008A53CF"/>
    <w:rsid w:val="0091675E"/>
    <w:rsid w:val="00922633"/>
    <w:rsid w:val="00935E9B"/>
    <w:rsid w:val="00941976"/>
    <w:rsid w:val="009419E8"/>
    <w:rsid w:val="0095179D"/>
    <w:rsid w:val="009974E0"/>
    <w:rsid w:val="009A25C5"/>
    <w:rsid w:val="009A416D"/>
    <w:rsid w:val="009F00E0"/>
    <w:rsid w:val="009F3B76"/>
    <w:rsid w:val="00A07285"/>
    <w:rsid w:val="00A40F8A"/>
    <w:rsid w:val="00A44A8E"/>
    <w:rsid w:val="00A50390"/>
    <w:rsid w:val="00A503A5"/>
    <w:rsid w:val="00A56A39"/>
    <w:rsid w:val="00A646B0"/>
    <w:rsid w:val="00A943A5"/>
    <w:rsid w:val="00AA0186"/>
    <w:rsid w:val="00AA41F6"/>
    <w:rsid w:val="00AB0A93"/>
    <w:rsid w:val="00AF06DC"/>
    <w:rsid w:val="00AF3319"/>
    <w:rsid w:val="00AF487A"/>
    <w:rsid w:val="00B07398"/>
    <w:rsid w:val="00B2784C"/>
    <w:rsid w:val="00B41A1A"/>
    <w:rsid w:val="00B5340E"/>
    <w:rsid w:val="00B83736"/>
    <w:rsid w:val="00B927A9"/>
    <w:rsid w:val="00B93011"/>
    <w:rsid w:val="00B96920"/>
    <w:rsid w:val="00B96E35"/>
    <w:rsid w:val="00BB6D3E"/>
    <w:rsid w:val="00BC5D70"/>
    <w:rsid w:val="00BE2AE7"/>
    <w:rsid w:val="00BF03E0"/>
    <w:rsid w:val="00C16FB3"/>
    <w:rsid w:val="00C206CE"/>
    <w:rsid w:val="00C45353"/>
    <w:rsid w:val="00C543EE"/>
    <w:rsid w:val="00C54450"/>
    <w:rsid w:val="00C679C8"/>
    <w:rsid w:val="00CA0BD4"/>
    <w:rsid w:val="00CB745E"/>
    <w:rsid w:val="00CD1933"/>
    <w:rsid w:val="00CD24CC"/>
    <w:rsid w:val="00CD5CD0"/>
    <w:rsid w:val="00CE6763"/>
    <w:rsid w:val="00CF7591"/>
    <w:rsid w:val="00D23690"/>
    <w:rsid w:val="00D521BC"/>
    <w:rsid w:val="00D622FC"/>
    <w:rsid w:val="00D65603"/>
    <w:rsid w:val="00D6618C"/>
    <w:rsid w:val="00D66F90"/>
    <w:rsid w:val="00DB14B8"/>
    <w:rsid w:val="00DF374F"/>
    <w:rsid w:val="00E02AA8"/>
    <w:rsid w:val="00E35B8C"/>
    <w:rsid w:val="00E46479"/>
    <w:rsid w:val="00E659FD"/>
    <w:rsid w:val="00E67979"/>
    <w:rsid w:val="00E8173B"/>
    <w:rsid w:val="00E82887"/>
    <w:rsid w:val="00E954E7"/>
    <w:rsid w:val="00EA428C"/>
    <w:rsid w:val="00EA4F69"/>
    <w:rsid w:val="00EB3357"/>
    <w:rsid w:val="00EC78BD"/>
    <w:rsid w:val="00ED5E15"/>
    <w:rsid w:val="00EF7159"/>
    <w:rsid w:val="00F22E96"/>
    <w:rsid w:val="00F34F06"/>
    <w:rsid w:val="00F4540C"/>
    <w:rsid w:val="00F47564"/>
    <w:rsid w:val="00F5190F"/>
    <w:rsid w:val="00F76CD9"/>
    <w:rsid w:val="00F80B06"/>
    <w:rsid w:val="00FC67D7"/>
    <w:rsid w:val="00FF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E0D34D"/>
  <w15:docId w15:val="{515CF394-989C-42F0-B524-EE948A60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245D-E156-45D1-96F5-858DE19E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dc:description/>
  <cp:lastModifiedBy>St. James LCMS</cp:lastModifiedBy>
  <cp:revision>2</cp:revision>
  <cp:lastPrinted>2018-07-19T20:48:00Z</cp:lastPrinted>
  <dcterms:created xsi:type="dcterms:W3CDTF">2018-07-19T20:53:00Z</dcterms:created>
  <dcterms:modified xsi:type="dcterms:W3CDTF">2018-07-19T20:53:00Z</dcterms:modified>
  <cp:category>Downloaded from WinCalendar.com</cp:category>
</cp:coreProperties>
</file>