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CE88" w14:textId="77777777" w:rsidR="00BF1088" w:rsidRP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ptos Display" w:eastAsia="Times New Roman" w:hAnsi="Aptos Display" w:cs="Times New Roman"/>
          <w:color w:val="0F4761"/>
          <w:spacing w:val="-10"/>
          <w:kern w:val="28"/>
          <w:sz w:val="40"/>
          <w:szCs w:val="40"/>
          <w14:ligatures w14:val="standardContextual"/>
        </w:rPr>
      </w:pPr>
      <w:bookmarkStart w:id="0" w:name="_Hlk192574233"/>
      <w:bookmarkStart w:id="1" w:name="_Hlk196808340"/>
      <w:r w:rsidRPr="00BF1088">
        <w:rPr>
          <w:rFonts w:ascii="Aptos Display" w:eastAsia="Times New Roman" w:hAnsi="Aptos Display" w:cs="Times New Roman"/>
          <w:spacing w:val="-10"/>
          <w:kern w:val="28"/>
          <w:sz w:val="72"/>
          <w:szCs w:val="72"/>
          <w14:ligatures w14:val="standardContextual"/>
        </w:rPr>
        <w:t xml:space="preserve">1 Peter – </w:t>
      </w:r>
      <w:r w:rsidRPr="00BF1088">
        <w:rPr>
          <w:rFonts w:ascii="Aptos Display" w:eastAsia="Times New Roman" w:hAnsi="Aptos Display" w:cs="Times New Roman"/>
          <w:spacing w:val="-10"/>
          <w:kern w:val="28"/>
          <w:sz w:val="56"/>
          <w:szCs w:val="56"/>
          <w14:ligatures w14:val="standardContextual"/>
        </w:rPr>
        <w:t>2:18-25</w:t>
      </w:r>
      <w:r w:rsidRPr="00BF1088">
        <w:rPr>
          <w:rFonts w:ascii="Aptos Display" w:eastAsia="Times New Roman" w:hAnsi="Aptos Display" w:cs="Times New Roman"/>
          <w:color w:val="0F4761"/>
          <w:spacing w:val="-10"/>
          <w:kern w:val="28"/>
          <w:sz w:val="48"/>
          <w:szCs w:val="48"/>
          <w14:ligatures w14:val="standardContextual"/>
        </w:rPr>
        <w:tab/>
      </w:r>
      <w:r w:rsidRPr="00BF1088">
        <w:rPr>
          <w:rFonts w:ascii="Aptos Display" w:eastAsia="Times New Roman" w:hAnsi="Aptos Display" w:cs="Times New Roman"/>
          <w:color w:val="0F4761"/>
          <w:spacing w:val="-10"/>
          <w:kern w:val="28"/>
          <w:sz w:val="40"/>
          <w:szCs w:val="40"/>
          <w14:ligatures w14:val="standardContextual"/>
        </w:rPr>
        <w:t>July 29, 2025</w:t>
      </w:r>
    </w:p>
    <w:bookmarkEnd w:id="1"/>
    <w:p w14:paraId="1607873D" w14:textId="4120E057" w:rsidR="00172FB7" w:rsidRDefault="00172FB7" w:rsidP="00172FB7">
      <w:pPr>
        <w:tabs>
          <w:tab w:val="right" w:pos="9360"/>
        </w:tabs>
        <w:spacing w:after="8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  <w:lang w:bidi="he-IL"/>
        </w:rPr>
      </w:pPr>
    </w:p>
    <w:p w14:paraId="41757E70" w14:textId="58C94E8C" w:rsidR="00A07CAB" w:rsidRDefault="00AA1497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>
        <w:rPr>
          <w:rFonts w:ascii="Arial" w:hAnsi="Arial" w:cs="Arial"/>
          <w:b/>
          <w:bCs/>
          <w:noProof/>
          <w:sz w:val="20"/>
          <w:szCs w:val="20"/>
          <w:lang w:bidi="he-IL"/>
        </w:rPr>
        <w:drawing>
          <wp:anchor distT="0" distB="0" distL="114300" distR="114300" simplePos="0" relativeHeight="251658240" behindDoc="0" locked="0" layoutInCell="1" allowOverlap="1" wp14:anchorId="1BAA32D2" wp14:editId="63AC3BB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000250" cy="2409825"/>
            <wp:effectExtent l="0" t="0" r="0" b="9525"/>
            <wp:wrapSquare wrapText="bothSides"/>
            <wp:docPr id="90938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F1088"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Ephesians 6:5-8 </w:t>
      </w:r>
      <w:r w:rsidR="00BF1088" w:rsidRPr="00BF1088">
        <w:rPr>
          <w:rFonts w:ascii="Arial" w:hAnsi="Arial" w:cs="Arial"/>
          <w:sz w:val="20"/>
          <w:szCs w:val="20"/>
          <w:lang w:bidi="he-IL"/>
        </w:rPr>
        <w:t xml:space="preserve"> Slaves, obey your earthly masters with fear and trembling, with a sincere heart, as you would Christ,  </w:t>
      </w:r>
      <w:r w:rsidR="00BF1088" w:rsidRPr="00BF1088">
        <w:rPr>
          <w:rFonts w:ascii="Arial" w:hAnsi="Arial" w:cs="Arial"/>
          <w:sz w:val="20"/>
          <w:szCs w:val="20"/>
          <w:vertAlign w:val="superscript"/>
          <w:lang w:bidi="he-IL"/>
        </w:rPr>
        <w:t>6</w:t>
      </w:r>
      <w:r w:rsidR="00BF1088" w:rsidRPr="00BF1088">
        <w:rPr>
          <w:rFonts w:ascii="Arial" w:hAnsi="Arial" w:cs="Arial"/>
          <w:sz w:val="20"/>
          <w:szCs w:val="20"/>
          <w:lang w:bidi="he-IL"/>
        </w:rPr>
        <w:t xml:space="preserve"> not by the way of eye-service, as people-pleasers, but as servants of Christ, doing the will of God from the heart,  </w:t>
      </w:r>
      <w:r w:rsidR="00BF1088" w:rsidRPr="00BF1088">
        <w:rPr>
          <w:rFonts w:ascii="Arial" w:hAnsi="Arial" w:cs="Arial"/>
          <w:sz w:val="20"/>
          <w:szCs w:val="20"/>
          <w:vertAlign w:val="superscript"/>
          <w:lang w:bidi="he-IL"/>
        </w:rPr>
        <w:t>7</w:t>
      </w:r>
      <w:r w:rsidR="00BF1088" w:rsidRPr="00BF1088">
        <w:rPr>
          <w:rFonts w:ascii="Arial" w:hAnsi="Arial" w:cs="Arial"/>
          <w:sz w:val="20"/>
          <w:szCs w:val="20"/>
          <w:lang w:bidi="he-IL"/>
        </w:rPr>
        <w:t xml:space="preserve"> rendering service with a good will as to the Lord and not to man,  </w:t>
      </w:r>
      <w:r w:rsidR="00BF1088" w:rsidRPr="00BF1088">
        <w:rPr>
          <w:rFonts w:ascii="Arial" w:hAnsi="Arial" w:cs="Arial"/>
          <w:sz w:val="20"/>
          <w:szCs w:val="20"/>
          <w:vertAlign w:val="superscript"/>
          <w:lang w:bidi="he-IL"/>
        </w:rPr>
        <w:t>8</w:t>
      </w:r>
      <w:r w:rsidR="00BF1088" w:rsidRPr="00BF1088">
        <w:rPr>
          <w:rFonts w:ascii="Arial" w:hAnsi="Arial" w:cs="Arial"/>
          <w:sz w:val="20"/>
          <w:szCs w:val="20"/>
          <w:lang w:bidi="he-IL"/>
        </w:rPr>
        <w:t xml:space="preserve"> knowing that whatever good anyone does, this he will receive back from the Lord, whether he is a slave or free.</w:t>
      </w:r>
    </w:p>
    <w:p w14:paraId="071A1253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7200CB37" w14:textId="38A8D45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Colossians </w:t>
      </w:r>
      <w:proofErr w:type="gramStart"/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3:22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Slaves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>, obey in everything those who are your earthly masters, not by way of eye-service, as people-pleasers, but with sincerity of heart, fearing the Lord.</w:t>
      </w:r>
    </w:p>
    <w:p w14:paraId="3959A623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2E92A5A7" w14:textId="154665D1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1 Timothy </w:t>
      </w:r>
      <w:proofErr w:type="gramStart"/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6:1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Let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 all who are under a yoke as slaves regard their own masters as worthy of all honor, so that the name of God and the teaching may not be reviled.</w:t>
      </w:r>
    </w:p>
    <w:p w14:paraId="45ACF691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0A277737" w14:textId="7336EC74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Titus </w:t>
      </w:r>
      <w:proofErr w:type="gramStart"/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2:9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Slaves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 are to be submissive to their own masters in everything; they are to be well-pleasing, not argumentative,</w:t>
      </w:r>
    </w:p>
    <w:p w14:paraId="2F382142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7120214F" w14:textId="70B4F126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Psalm </w:t>
      </w:r>
      <w:proofErr w:type="gramStart"/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123:2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Behold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>, as the eyes of servants look to the hand of their master, as the eyes of a maidservant to the hand of her mistress, so our eyes look to the LORD our God, till he has mercy upon us.</w:t>
      </w:r>
    </w:p>
    <w:p w14:paraId="17F78EB6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6FE77F79" w14:textId="1AB482B3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Matthew 10:34-37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 "Do not think that I have come to bring peace to the earth. I have not come to bring peace, but a sword.  </w:t>
      </w:r>
      <w:r w:rsidRPr="00BF1088">
        <w:rPr>
          <w:rFonts w:ascii="Arial" w:hAnsi="Arial" w:cs="Arial"/>
          <w:sz w:val="20"/>
          <w:szCs w:val="20"/>
          <w:vertAlign w:val="superscript"/>
          <w:lang w:bidi="he-IL"/>
        </w:rPr>
        <w:t>35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For I have come to set a man against his father, and a daughter against her mother, and a daughter-in-law against her mother-in-law.  </w:t>
      </w:r>
      <w:r w:rsidRPr="00BF1088">
        <w:rPr>
          <w:rFonts w:ascii="Arial" w:hAnsi="Arial" w:cs="Arial"/>
          <w:sz w:val="20"/>
          <w:szCs w:val="20"/>
          <w:vertAlign w:val="superscript"/>
          <w:lang w:bidi="he-IL"/>
        </w:rPr>
        <w:t>36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And a person's enemies will be those of his own household.  </w:t>
      </w:r>
      <w:r w:rsidRPr="00BF1088">
        <w:rPr>
          <w:rFonts w:ascii="Arial" w:hAnsi="Arial" w:cs="Arial"/>
          <w:sz w:val="20"/>
          <w:szCs w:val="20"/>
          <w:vertAlign w:val="superscript"/>
          <w:lang w:bidi="he-IL"/>
        </w:rPr>
        <w:t>37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Whoever loves father or mother more than me is not worthy of me, and whoever loves son or daughter more than me is not worthy of me.</w:t>
      </w:r>
    </w:p>
    <w:p w14:paraId="651B2B27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42EF0AFF" w14:textId="07B87440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Matthew </w:t>
      </w:r>
      <w:proofErr w:type="gramStart"/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5:10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"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>Blessed are those who are persecuted for righteousness' sake, for theirs is the kingdom of heaven.</w:t>
      </w:r>
    </w:p>
    <w:p w14:paraId="0BD58311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5F9211BD" w14:textId="77B590A8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Matthew </w:t>
      </w:r>
      <w:proofErr w:type="gramStart"/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5:39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But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 I say to you, </w:t>
      </w:r>
      <w:proofErr w:type="gramStart"/>
      <w:r w:rsidRPr="00BF1088">
        <w:rPr>
          <w:rFonts w:ascii="Arial" w:hAnsi="Arial" w:cs="Arial"/>
          <w:sz w:val="20"/>
          <w:szCs w:val="20"/>
          <w:lang w:bidi="he-IL"/>
        </w:rPr>
        <w:t>Do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 not resist the one who is evil. But if anyone slaps you on the right cheek, turn to him the other also.</w:t>
      </w:r>
    </w:p>
    <w:p w14:paraId="451BABE1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2C0452FD" w14:textId="0AEDEB4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1 Corinthians 4:11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 To the present hour we hunger and thirst, we are poorly dressed and buffeted and homeless,</w:t>
      </w:r>
    </w:p>
    <w:p w14:paraId="5AD8860C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48D10DF8" w14:textId="15E639D0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Matthew </w:t>
      </w:r>
      <w:proofErr w:type="gramStart"/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26:67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Then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 they spit in his face and struck him. And some slapped him,</w:t>
      </w:r>
    </w:p>
    <w:p w14:paraId="1B6BE8D0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4B9D0851" w14:textId="5E457BBC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Mark </w:t>
      </w:r>
      <w:proofErr w:type="gramStart"/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14:65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And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 some began to spit on him and to cover his face and to strike him, saying to him, "Prophesy!" And the guards received him with blows.</w:t>
      </w:r>
    </w:p>
    <w:p w14:paraId="1519AEF7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3777AA35" w14:textId="31B7C259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Matthew 10:38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 And whoever does not take his cross and </w:t>
      </w:r>
      <w:proofErr w:type="gramStart"/>
      <w:r w:rsidRPr="00BF1088">
        <w:rPr>
          <w:rFonts w:ascii="Arial" w:hAnsi="Arial" w:cs="Arial"/>
          <w:sz w:val="20"/>
          <w:szCs w:val="20"/>
          <w:lang w:bidi="he-IL"/>
        </w:rPr>
        <w:t>follow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 me is not worthy of me.</w:t>
      </w:r>
    </w:p>
    <w:p w14:paraId="5FF09C04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4AC41F2A" w14:textId="0D4598CE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Acts </w:t>
      </w:r>
      <w:proofErr w:type="gramStart"/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9:16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For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 I will show him how much he must suffer for the sake of my name."</w:t>
      </w:r>
    </w:p>
    <w:p w14:paraId="47BBF276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20EF2CD0" w14:textId="4C73FBD3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Psalm 85:13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 Righteousness will go before him and make his footsteps a way.</w:t>
      </w:r>
    </w:p>
    <w:p w14:paraId="351C8147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6B081F79" w14:textId="29CBC7F0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John </w:t>
      </w:r>
      <w:proofErr w:type="gramStart"/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13:15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For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 I have given you an example, that you also should do just as I have done to you.</w:t>
      </w:r>
    </w:p>
    <w:p w14:paraId="23DF52F4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0737C0D0" w14:textId="24F46582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1 Corinthians </w:t>
      </w:r>
      <w:proofErr w:type="gramStart"/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11:1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Be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 imitators of me, as I am of Christ.</w:t>
      </w:r>
    </w:p>
    <w:p w14:paraId="18B18549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239060AC" w14:textId="41444ECF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Ephesians </w:t>
      </w:r>
      <w:proofErr w:type="gramStart"/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5:2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And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 walk in love, as Christ loved us and gave himself up for us, a fragrant offering and sacrifice to God.</w:t>
      </w:r>
    </w:p>
    <w:p w14:paraId="6CD130CA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13F0D96D" w14:textId="37967F83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1 John </w:t>
      </w:r>
      <w:proofErr w:type="gramStart"/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3:16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By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 this we know love, that he laid down his life for us, and we ought to lay down our lives for the brothers.</w:t>
      </w:r>
    </w:p>
    <w:p w14:paraId="60FFFC07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2C5468BF" w14:textId="645F7E45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lastRenderedPageBreak/>
        <w:t xml:space="preserve">Luke </w:t>
      </w:r>
      <w:proofErr w:type="gramStart"/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23:34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And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 Jesus said, "Father, forgive them, for they know not what they do." And they cast lots to divide his garments.</w:t>
      </w:r>
    </w:p>
    <w:p w14:paraId="78000241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08A24DFE" w14:textId="2A735290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Isaiah 53:5-9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 But he was wounded for our transgressions; he was crushed for our iniquities; upon him was the chastisement that brought us peace, and with his stripes we are healed.  </w:t>
      </w:r>
      <w:r w:rsidRPr="00BF1088">
        <w:rPr>
          <w:rFonts w:ascii="Arial" w:hAnsi="Arial" w:cs="Arial"/>
          <w:sz w:val="20"/>
          <w:szCs w:val="20"/>
          <w:vertAlign w:val="superscript"/>
          <w:lang w:bidi="he-IL"/>
        </w:rPr>
        <w:t>6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All we like sheep have gone astray; we have turned--</w:t>
      </w:r>
      <w:proofErr w:type="spellStart"/>
      <w:proofErr w:type="gramStart"/>
      <w:r w:rsidRPr="00BF1088">
        <w:rPr>
          <w:rFonts w:ascii="Arial" w:hAnsi="Arial" w:cs="Arial"/>
          <w:sz w:val="20"/>
          <w:szCs w:val="20"/>
          <w:lang w:bidi="he-IL"/>
        </w:rPr>
        <w:t>every one</w:t>
      </w:r>
      <w:proofErr w:type="spellEnd"/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--to his own way; and the LORD has laid on him the iniquity of us all.  </w:t>
      </w:r>
      <w:r w:rsidRPr="00BF1088">
        <w:rPr>
          <w:rFonts w:ascii="Arial" w:hAnsi="Arial" w:cs="Arial"/>
          <w:sz w:val="20"/>
          <w:szCs w:val="20"/>
          <w:vertAlign w:val="superscript"/>
          <w:lang w:bidi="he-IL"/>
        </w:rPr>
        <w:t>7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He was oppressed, and he was afflicted, yet he opened not his mouth; like a lamb that is led to the slaughter, and like a sheep that before its shearers is silent, so he opened not his mouth.  </w:t>
      </w:r>
      <w:r w:rsidRPr="00BF1088">
        <w:rPr>
          <w:rFonts w:ascii="Arial" w:hAnsi="Arial" w:cs="Arial"/>
          <w:sz w:val="20"/>
          <w:szCs w:val="20"/>
          <w:vertAlign w:val="superscript"/>
          <w:lang w:bidi="he-IL"/>
        </w:rPr>
        <w:t>8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By oppression and judgment he was taken away; and as for his generation, who considered that he was cut off out of the land of the living, stricken for the transgression of my people?  </w:t>
      </w:r>
      <w:r w:rsidRPr="00BF1088">
        <w:rPr>
          <w:rFonts w:ascii="Arial" w:hAnsi="Arial" w:cs="Arial"/>
          <w:sz w:val="20"/>
          <w:szCs w:val="20"/>
          <w:vertAlign w:val="superscript"/>
          <w:lang w:bidi="he-IL"/>
        </w:rPr>
        <w:t>9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And they made his grave with the wicked and with a rich man in his death, although he had done no violence, and there was no deceit in his mouth.</w:t>
      </w:r>
    </w:p>
    <w:p w14:paraId="1F515033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47EF82F0" w14:textId="36A532C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Matthew 6:12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 and forgive us our debts, as we also have forgiven our debtors.</w:t>
      </w:r>
    </w:p>
    <w:p w14:paraId="387B1071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015194D6" w14:textId="6D41E148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>Luke 6:27-</w:t>
      </w:r>
      <w:proofErr w:type="gramStart"/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35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"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But I say to you who hear, </w:t>
      </w:r>
      <w:proofErr w:type="gramStart"/>
      <w:r w:rsidRPr="00BF1088">
        <w:rPr>
          <w:rFonts w:ascii="Arial" w:hAnsi="Arial" w:cs="Arial"/>
          <w:sz w:val="20"/>
          <w:szCs w:val="20"/>
          <w:lang w:bidi="he-IL"/>
        </w:rPr>
        <w:t>Love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 your enemies, do good to those who hate </w:t>
      </w:r>
      <w:proofErr w:type="gramStart"/>
      <w:r w:rsidRPr="00BF1088">
        <w:rPr>
          <w:rFonts w:ascii="Arial" w:hAnsi="Arial" w:cs="Arial"/>
          <w:sz w:val="20"/>
          <w:szCs w:val="20"/>
          <w:lang w:bidi="he-IL"/>
        </w:rPr>
        <w:t xml:space="preserve">you,  </w:t>
      </w:r>
      <w:r w:rsidRPr="00BF1088">
        <w:rPr>
          <w:rFonts w:ascii="Arial" w:hAnsi="Arial" w:cs="Arial"/>
          <w:sz w:val="20"/>
          <w:szCs w:val="20"/>
          <w:vertAlign w:val="superscript"/>
          <w:lang w:bidi="he-IL"/>
        </w:rPr>
        <w:t>28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 bless those who curse you, pray for those who abuse you.  </w:t>
      </w:r>
      <w:r w:rsidRPr="00BF1088">
        <w:rPr>
          <w:rFonts w:ascii="Arial" w:hAnsi="Arial" w:cs="Arial"/>
          <w:sz w:val="20"/>
          <w:szCs w:val="20"/>
          <w:vertAlign w:val="superscript"/>
          <w:lang w:bidi="he-IL"/>
        </w:rPr>
        <w:t>29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To one who strikes you on the cheek, offer the other also, and from one who takes away your cloak do not withhold your tunic either.  </w:t>
      </w:r>
      <w:r w:rsidRPr="00BF1088">
        <w:rPr>
          <w:rFonts w:ascii="Arial" w:hAnsi="Arial" w:cs="Arial"/>
          <w:sz w:val="20"/>
          <w:szCs w:val="20"/>
          <w:vertAlign w:val="superscript"/>
          <w:lang w:bidi="he-IL"/>
        </w:rPr>
        <w:t>30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Give to everyone who begs from you, and from one who takes away your goods do not demand them back.  </w:t>
      </w:r>
      <w:r w:rsidRPr="00BF1088">
        <w:rPr>
          <w:rFonts w:ascii="Arial" w:hAnsi="Arial" w:cs="Arial"/>
          <w:sz w:val="20"/>
          <w:szCs w:val="20"/>
          <w:vertAlign w:val="superscript"/>
          <w:lang w:bidi="he-IL"/>
        </w:rPr>
        <w:t>31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And as you wish that others would do to you, do so to them.  </w:t>
      </w:r>
      <w:r w:rsidRPr="00BF1088">
        <w:rPr>
          <w:rFonts w:ascii="Arial" w:hAnsi="Arial" w:cs="Arial"/>
          <w:sz w:val="20"/>
          <w:szCs w:val="20"/>
          <w:vertAlign w:val="superscript"/>
          <w:lang w:bidi="he-IL"/>
        </w:rPr>
        <w:t>32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 ¶ "If you love those who love you, what benefit is that to you? For even sinners love those who love them.  </w:t>
      </w:r>
      <w:r w:rsidRPr="00BF1088">
        <w:rPr>
          <w:rFonts w:ascii="Arial" w:hAnsi="Arial" w:cs="Arial"/>
          <w:sz w:val="20"/>
          <w:szCs w:val="20"/>
          <w:vertAlign w:val="superscript"/>
          <w:lang w:bidi="he-IL"/>
        </w:rPr>
        <w:t>33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And if you do good to those who do good to you, what benefit is that to you? For even sinners do the same.  </w:t>
      </w:r>
      <w:r w:rsidRPr="00BF1088">
        <w:rPr>
          <w:rFonts w:ascii="Arial" w:hAnsi="Arial" w:cs="Arial"/>
          <w:sz w:val="20"/>
          <w:szCs w:val="20"/>
          <w:vertAlign w:val="superscript"/>
          <w:lang w:bidi="he-IL"/>
        </w:rPr>
        <w:t>34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And if you lend to those from whom you expect to receive, what credit is that to you? Even sinners </w:t>
      </w:r>
      <w:proofErr w:type="gramStart"/>
      <w:r w:rsidRPr="00BF1088">
        <w:rPr>
          <w:rFonts w:ascii="Arial" w:hAnsi="Arial" w:cs="Arial"/>
          <w:sz w:val="20"/>
          <w:szCs w:val="20"/>
          <w:lang w:bidi="he-IL"/>
        </w:rPr>
        <w:t>lend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 xml:space="preserve"> to sinners, to get back the same amount.  </w:t>
      </w:r>
      <w:r w:rsidRPr="00BF1088">
        <w:rPr>
          <w:rFonts w:ascii="Arial" w:hAnsi="Arial" w:cs="Arial"/>
          <w:sz w:val="20"/>
          <w:szCs w:val="20"/>
          <w:vertAlign w:val="superscript"/>
          <w:lang w:bidi="he-IL"/>
        </w:rPr>
        <w:t>35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But love your enemies, and do good, and lend, expecting nothing in return, and your reward will be great, and you will be sons of the </w:t>
      </w:r>
      <w:proofErr w:type="gramStart"/>
      <w:r w:rsidRPr="00BF1088">
        <w:rPr>
          <w:rFonts w:ascii="Arial" w:hAnsi="Arial" w:cs="Arial"/>
          <w:sz w:val="20"/>
          <w:szCs w:val="20"/>
          <w:lang w:bidi="he-IL"/>
        </w:rPr>
        <w:t>Most High</w:t>
      </w:r>
      <w:proofErr w:type="gramEnd"/>
      <w:r w:rsidRPr="00BF1088">
        <w:rPr>
          <w:rFonts w:ascii="Arial" w:hAnsi="Arial" w:cs="Arial"/>
          <w:sz w:val="20"/>
          <w:szCs w:val="20"/>
          <w:lang w:bidi="he-IL"/>
        </w:rPr>
        <w:t>, for he is kind to the ungrateful and the evil.</w:t>
      </w:r>
    </w:p>
    <w:p w14:paraId="00F2F3AA" w14:textId="77777777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</w:p>
    <w:p w14:paraId="0C70ABF9" w14:textId="2A82D698" w:rsidR="00BF1088" w:rsidRDefault="00BF1088" w:rsidP="00BF1088">
      <w:pPr>
        <w:tabs>
          <w:tab w:val="right" w:pos="9360"/>
        </w:tabs>
        <w:spacing w:after="80" w:line="240" w:lineRule="auto"/>
        <w:contextualSpacing/>
        <w:rPr>
          <w:rFonts w:ascii="Arial" w:hAnsi="Arial" w:cs="Arial"/>
          <w:sz w:val="20"/>
          <w:szCs w:val="20"/>
          <w:lang w:bidi="he-IL"/>
        </w:rPr>
      </w:pPr>
      <w:r w:rsidRPr="00BF1088">
        <w:rPr>
          <w:rFonts w:ascii="Arial" w:hAnsi="Arial" w:cs="Arial"/>
          <w:b/>
          <w:bCs/>
          <w:sz w:val="20"/>
          <w:szCs w:val="20"/>
          <w:lang w:bidi="he-IL"/>
        </w:rPr>
        <w:t xml:space="preserve">Luke 15:4 </w:t>
      </w:r>
      <w:r w:rsidRPr="00BF1088">
        <w:rPr>
          <w:rFonts w:ascii="Arial" w:hAnsi="Arial" w:cs="Arial"/>
          <w:sz w:val="20"/>
          <w:szCs w:val="20"/>
          <w:lang w:bidi="he-IL"/>
        </w:rPr>
        <w:t xml:space="preserve"> "What man of you, having a hundred sheep, if he has lost one of them, does not leave the ninety-nine in the open country, and go after the one that is lost, until he finds it?</w:t>
      </w:r>
    </w:p>
    <w:sectPr w:rsidR="00BF1088" w:rsidSect="00F45F5C">
      <w:pgSz w:w="12240" w:h="15840"/>
      <w:pgMar w:top="90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09"/>
    <w:rsid w:val="00045F09"/>
    <w:rsid w:val="001023EF"/>
    <w:rsid w:val="0013779D"/>
    <w:rsid w:val="00145D3E"/>
    <w:rsid w:val="00172FB7"/>
    <w:rsid w:val="0018766F"/>
    <w:rsid w:val="002323AD"/>
    <w:rsid w:val="00251856"/>
    <w:rsid w:val="00256346"/>
    <w:rsid w:val="002A46D0"/>
    <w:rsid w:val="002F150E"/>
    <w:rsid w:val="00343BB0"/>
    <w:rsid w:val="00461FE7"/>
    <w:rsid w:val="0046201B"/>
    <w:rsid w:val="004B067A"/>
    <w:rsid w:val="004B3E0E"/>
    <w:rsid w:val="004E0813"/>
    <w:rsid w:val="004F21F9"/>
    <w:rsid w:val="005A496A"/>
    <w:rsid w:val="005E4382"/>
    <w:rsid w:val="00626CFB"/>
    <w:rsid w:val="006B4F9E"/>
    <w:rsid w:val="007C6BB8"/>
    <w:rsid w:val="007E49CE"/>
    <w:rsid w:val="0085224F"/>
    <w:rsid w:val="009233C2"/>
    <w:rsid w:val="00926B94"/>
    <w:rsid w:val="0094186E"/>
    <w:rsid w:val="00971A64"/>
    <w:rsid w:val="00A07CAB"/>
    <w:rsid w:val="00A32CC9"/>
    <w:rsid w:val="00A32D51"/>
    <w:rsid w:val="00A64F03"/>
    <w:rsid w:val="00AA1497"/>
    <w:rsid w:val="00AE4481"/>
    <w:rsid w:val="00B36D04"/>
    <w:rsid w:val="00BA12AF"/>
    <w:rsid w:val="00BD5A43"/>
    <w:rsid w:val="00BF1088"/>
    <w:rsid w:val="00C40FD7"/>
    <w:rsid w:val="00CB159B"/>
    <w:rsid w:val="00CD7298"/>
    <w:rsid w:val="00D437F0"/>
    <w:rsid w:val="00DD68D4"/>
    <w:rsid w:val="00E42BBA"/>
    <w:rsid w:val="00EA29D0"/>
    <w:rsid w:val="00EE2FFF"/>
    <w:rsid w:val="00F3496A"/>
    <w:rsid w:val="00F45F5C"/>
    <w:rsid w:val="00F46D77"/>
    <w:rsid w:val="00F8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0C81"/>
  <w15:chartTrackingRefBased/>
  <w15:docId w15:val="{CA40581F-8F10-4DBB-B49B-35A1BF5A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F0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45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D5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5A4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Kufahl</dc:creator>
  <cp:keywords/>
  <dc:description/>
  <cp:lastModifiedBy>Our Savior Lutheran Church</cp:lastModifiedBy>
  <cp:revision>2</cp:revision>
  <cp:lastPrinted>2025-07-08T13:30:00Z</cp:lastPrinted>
  <dcterms:created xsi:type="dcterms:W3CDTF">2025-07-29T13:11:00Z</dcterms:created>
  <dcterms:modified xsi:type="dcterms:W3CDTF">2025-07-29T13:11:00Z</dcterms:modified>
</cp:coreProperties>
</file>